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20AD">
      <w:pPr>
        <w:pStyle w:val="a3"/>
        <w:divId w:val="75905949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59059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19930283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</w:p>
        </w:tc>
      </w:tr>
      <w:tr w:rsidR="00000000">
        <w:trPr>
          <w:divId w:val="759059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</w:p>
        </w:tc>
      </w:tr>
      <w:tr w:rsidR="00000000">
        <w:trPr>
          <w:divId w:val="759059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9059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20A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2"/>
        <w:gridCol w:w="62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бюллетеней: 121108, РФ, г. Москва, ул. Ивана Фра</w:t>
            </w:r>
            <w:r>
              <w:rPr>
                <w:rFonts w:eastAsia="Times New Roman"/>
              </w:rPr>
              <w:br/>
              <w:t>нко, д. 8, Акционерное общество «Независимая регистраторская компания»</w:t>
            </w:r>
            <w:r>
              <w:rPr>
                <w:rFonts w:eastAsia="Times New Roman"/>
              </w:rPr>
              <w:br/>
              <w:t>(МТС)</w:t>
            </w:r>
          </w:p>
        </w:tc>
      </w:tr>
    </w:tbl>
    <w:p w:rsidR="00000000" w:rsidRDefault="00E92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92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245977</w:t>
            </w:r>
          </w:p>
        </w:tc>
      </w:tr>
    </w:tbl>
    <w:p w:rsidR="00000000" w:rsidRDefault="00E92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92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О порядке ведения внеочередного Общего собрания акционеров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Поручить Председателю Совета директоров ПАО «МТС» Рону Зоммеру подписать протокол внеочередного Общего собрания акционеров ПАО «МТС». 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(выплате дивидендов) ПАО «МТС» по результатам 1 полугодия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(выплату дивидендов) по обыкновенным именным акциями ПАО «МТС» по результатам 1 полугодия 2016 года в размере 11,99 рублей на одну обыкновенную именную акцию ПАО «МТС» номинальной стоимостью 0,1 рубля каждая. Общая сумма див</w:t>
            </w:r>
            <w:r>
              <w:rPr>
                <w:rFonts w:eastAsia="Times New Roman"/>
              </w:rPr>
              <w:t xml:space="preserve">идендов по результатам 1 полугодия 2016 года составляет: 23 960 595 084,25 рублей. Дивиденды выплатить денежными средствами. Установить дату, на которую определяются лица, имеющие право на получение дивидендов – 14 октября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Об участии ПАО «МТС» в некоммерческих организациях.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Принять решение об участии ПАО «МТС» в Региональном объединении работодателей города федерального значения Москвы «Московская Конфедерация промышленников и предпринимателей (работодателей)» (МКПП (р), ОГРН 1057700019475, ИНН 7704271480, адрес местонах</w:t>
            </w:r>
            <w:r>
              <w:rPr>
                <w:rFonts w:eastAsia="Times New Roman"/>
              </w:rPr>
              <w:t xml:space="preserve">ождения: Россия, 119992, г. Москва, ул. Новый Арбат, д. 21, Бизнес-центр). 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0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3.2. Принять решение об участии ПАО «МТС» в Союзе «Российско-Германская Внешнеторговая палата» («Российско-Германская ВТП», ОГРН 1027739401755, ИНН 7725067380, адрес местонахождения: Россия, 119017, Москва, 1-ый Казачий пер., д.7). 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920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920AD">
      <w:pPr>
        <w:rPr>
          <w:rFonts w:eastAsia="Times New Roman"/>
        </w:rPr>
      </w:pPr>
    </w:p>
    <w:p w:rsidR="00000000" w:rsidRDefault="00E920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920AD">
      <w:pPr>
        <w:rPr>
          <w:rFonts w:eastAsia="Times New Roman"/>
        </w:rPr>
      </w:pPr>
      <w:r>
        <w:rPr>
          <w:rFonts w:eastAsia="Times New Roman"/>
        </w:rPr>
        <w:t xml:space="preserve">1. О порядке ведения внеочередного Общего собрания акционеров ПАО «МТС». </w:t>
      </w:r>
      <w:r>
        <w:rPr>
          <w:rFonts w:eastAsia="Times New Roman"/>
        </w:rPr>
        <w:br/>
        <w:t xml:space="preserve">2. О распределении прибыли (выплате дивидендов) ПАО «МТС» по результатам 1 полугодия 2016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участии ПАО «МТС» в некоммерческих организациях. </w:t>
      </w:r>
    </w:p>
    <w:p w:rsidR="00000000" w:rsidRDefault="00E920AD">
      <w:pPr>
        <w:pStyle w:val="a3"/>
      </w:pPr>
      <w:r>
        <w:t>"4.8. Содержание (текст) бюллетеней для голосования на общем собрании акционеров"</w:t>
      </w:r>
    </w:p>
    <w:p w:rsidR="00000000" w:rsidRDefault="00E920AD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</w:t>
      </w:r>
      <w:r>
        <w:t>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</w:t>
      </w:r>
      <w:r>
        <w:t xml:space="preserve">мации, полученной от эмитента. </w:t>
      </w:r>
    </w:p>
    <w:p w:rsidR="00000000" w:rsidRDefault="00E920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920AD" w:rsidRDefault="00E920AD">
      <w:pPr>
        <w:rPr>
          <w:rFonts w:eastAsia="Times New Roman"/>
        </w:rPr>
      </w:pPr>
      <w:r>
        <w:rPr>
          <w:rFonts w:eastAsia="Times New Roman"/>
        </w:rPr>
        <w:t>По всем</w:t>
      </w:r>
      <w:r>
        <w:rPr>
          <w:rFonts w:eastAsia="Times New Roman"/>
        </w:rP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E9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F32CBE"/>
    <w:rsid w:val="00E920AD"/>
    <w:rsid w:val="00F3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5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6b3aece296c46ddba21ff72b022a8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2016-09-12T05:03:00Z</dcterms:created>
  <dcterms:modified xsi:type="dcterms:W3CDTF">2016-09-12T05:03:00Z</dcterms:modified>
</cp:coreProperties>
</file>